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BB" w:rsidRPr="00345925" w:rsidRDefault="00F436B1" w:rsidP="00345925">
      <w:pPr>
        <w:rPr>
          <w:rFonts w:ascii="Times New Roman" w:hAnsi="Times New Roman" w:cs="Times New Roman"/>
          <w:sz w:val="28"/>
          <w:szCs w:val="28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Пальчиковые игры,</w:t>
      </w:r>
      <w:r w:rsidR="003108BB" w:rsidRPr="00345925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 Проект по ра</w:t>
      </w:r>
      <w:r w:rsidR="003815B3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звитию речи детей средней группы </w:t>
      </w:r>
      <w:r w:rsidR="003108BB" w:rsidRPr="00345925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3108BB" w:rsidRPr="00345925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="003108BB" w:rsidRPr="00345925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игровой      </w:t>
      </w:r>
    </w:p>
    <w:p w:rsidR="003108BB" w:rsidRDefault="003108BB" w:rsidP="00345925">
      <w:pP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5925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                деятел</w:t>
      </w:r>
      <w:r w:rsidR="00531CF6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345925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ности «УЧИМСЯ ИГРАЯ»</w:t>
      </w:r>
    </w:p>
    <w:p w:rsidR="00FC6396" w:rsidRDefault="00F85E2E" w:rsidP="00345925">
      <w:pP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Подготовили</w:t>
      </w:r>
      <w:r w:rsidR="00FC6396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9E436C" w:rsidRDefault="009E436C" w:rsidP="00345925">
      <w:pP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Воспитатели </w:t>
      </w:r>
      <w:proofErr w:type="spellStart"/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гр</w:t>
      </w:r>
      <w:proofErr w:type="spellEnd"/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6</w:t>
      </w:r>
    </w:p>
    <w:p w:rsidR="009E436C" w:rsidRDefault="009E436C" w:rsidP="00345925">
      <w:pP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Куликова Е.В.</w:t>
      </w:r>
    </w:p>
    <w:p w:rsidR="009E436C" w:rsidRDefault="009E436C" w:rsidP="00345925">
      <w:pP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Сопочкина</w:t>
      </w:r>
      <w:proofErr w:type="spellEnd"/>
      <w:r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О.Н.</w:t>
      </w:r>
    </w:p>
    <w:p w:rsidR="009E436C" w:rsidRPr="00A61538" w:rsidRDefault="009E436C" w:rsidP="009E43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b/>
          <w:bCs/>
          <w:color w:val="000000"/>
          <w:sz w:val="28"/>
          <w:szCs w:val="28"/>
        </w:rPr>
        <w:t>Сроки реализации проекта</w:t>
      </w:r>
      <w:r>
        <w:rPr>
          <w:color w:val="000000"/>
          <w:sz w:val="28"/>
          <w:szCs w:val="28"/>
        </w:rPr>
        <w:t>: 3 месяца</w:t>
      </w:r>
      <w:r w:rsidRPr="00A6153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январь, февраль, март  2019</w:t>
      </w:r>
    </w:p>
    <w:p w:rsidR="009E436C" w:rsidRPr="00A61538" w:rsidRDefault="009E436C" w:rsidP="009E43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b/>
          <w:bCs/>
          <w:color w:val="000000"/>
          <w:sz w:val="28"/>
          <w:szCs w:val="28"/>
        </w:rPr>
        <w:t>Участники проекта: </w:t>
      </w:r>
      <w:r>
        <w:rPr>
          <w:color w:val="000000"/>
          <w:sz w:val="28"/>
          <w:szCs w:val="28"/>
        </w:rPr>
        <w:t>дети средней группы "Ручеёк», в количестве 20</w:t>
      </w:r>
      <w:r w:rsidRPr="00A61538">
        <w:rPr>
          <w:color w:val="000000"/>
          <w:sz w:val="28"/>
          <w:szCs w:val="28"/>
        </w:rPr>
        <w:t xml:space="preserve"> человек, родители, воспи</w:t>
      </w:r>
      <w:r>
        <w:rPr>
          <w:color w:val="000000"/>
          <w:sz w:val="28"/>
          <w:szCs w:val="28"/>
        </w:rPr>
        <w:t>татели.</w:t>
      </w:r>
    </w:p>
    <w:p w:rsidR="009E436C" w:rsidRPr="00A61538" w:rsidRDefault="009E436C" w:rsidP="009E43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b/>
          <w:bCs/>
          <w:color w:val="000000"/>
          <w:sz w:val="28"/>
          <w:szCs w:val="28"/>
        </w:rPr>
        <w:t>Тип проекта:</w:t>
      </w:r>
      <w:r w:rsidRPr="00A61538">
        <w:rPr>
          <w:color w:val="000000"/>
          <w:sz w:val="28"/>
          <w:szCs w:val="28"/>
        </w:rPr>
        <w:t> п</w:t>
      </w:r>
      <w:r>
        <w:rPr>
          <w:color w:val="000000"/>
          <w:sz w:val="28"/>
          <w:szCs w:val="28"/>
        </w:rPr>
        <w:t>ознавательный, речевой, игровой</w:t>
      </w:r>
      <w:r w:rsidRPr="00A61538">
        <w:rPr>
          <w:color w:val="000000"/>
          <w:sz w:val="28"/>
          <w:szCs w:val="28"/>
        </w:rPr>
        <w:t>, творческий.</w:t>
      </w:r>
    </w:p>
    <w:p w:rsidR="009E436C" w:rsidRDefault="009E436C" w:rsidP="009E43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b/>
          <w:bCs/>
          <w:color w:val="000000"/>
          <w:sz w:val="28"/>
          <w:szCs w:val="28"/>
        </w:rPr>
        <w:t>Вид проекта:</w:t>
      </w:r>
      <w:r w:rsidRPr="00A6153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A61538">
        <w:rPr>
          <w:color w:val="000000"/>
          <w:sz w:val="28"/>
          <w:szCs w:val="28"/>
        </w:rPr>
        <w:t>Групповой,</w:t>
      </w:r>
      <w:r>
        <w:rPr>
          <w:color w:val="000000"/>
          <w:sz w:val="28"/>
          <w:szCs w:val="28"/>
        </w:rPr>
        <w:t xml:space="preserve"> </w:t>
      </w:r>
      <w:r w:rsidRPr="00A61538">
        <w:rPr>
          <w:color w:val="000000"/>
          <w:sz w:val="28"/>
          <w:szCs w:val="28"/>
        </w:rPr>
        <w:t>долгосрочный.</w:t>
      </w:r>
    </w:p>
    <w:p w:rsidR="009E436C" w:rsidRPr="009E436C" w:rsidRDefault="009E436C" w:rsidP="009E436C">
      <w:pPr>
        <w:jc w:val="both"/>
        <w:rPr>
          <w:rFonts w:ascii="Times New Roman" w:hAnsi="Times New Roman" w:cs="Times New Roman"/>
          <w:sz w:val="28"/>
          <w:szCs w:val="28"/>
        </w:rPr>
      </w:pPr>
      <w:r w:rsidRPr="008D4D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Проблема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речи детей существуют множество проблем.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6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вопросы отвечают </w:t>
      </w:r>
      <w:proofErr w:type="spellStart"/>
      <w:r w:rsidR="00FC6396">
        <w:rPr>
          <w:rFonts w:ascii="Times New Roman" w:hAnsi="Times New Roman" w:cs="Times New Roman"/>
          <w:sz w:val="28"/>
          <w:szCs w:val="28"/>
          <w:shd w:val="clear" w:color="auto" w:fill="FFFFFF"/>
        </w:rPr>
        <w:t>однословно</w:t>
      </w:r>
      <w:proofErr w:type="spellEnd"/>
      <w:r w:rsidR="00FC6396">
        <w:rPr>
          <w:rFonts w:ascii="Times New Roman" w:hAnsi="Times New Roman" w:cs="Times New Roman"/>
          <w:sz w:val="28"/>
          <w:szCs w:val="28"/>
          <w:shd w:val="clear" w:color="auto" w:fill="FFFFFF"/>
        </w:rPr>
        <w:t>, затрудняю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>тся в использовании в речи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распространенных предложений. 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речи </w:t>
      </w:r>
      <w:r w:rsidR="008D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отмечаются грамматические ошибки, которых он</w:t>
      </w:r>
      <w:r w:rsidR="00FC6396">
        <w:rPr>
          <w:rFonts w:ascii="Times New Roman" w:hAnsi="Times New Roman" w:cs="Times New Roman"/>
          <w:sz w:val="28"/>
          <w:szCs w:val="28"/>
          <w:shd w:val="clear" w:color="auto" w:fill="FFFFFF"/>
        </w:rPr>
        <w:t>и не замечаю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 </w:t>
      </w:r>
      <w:r w:rsidR="00FC6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пересказе текста нарушаю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>т последовательность собы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>тий, требует</w:t>
      </w:r>
      <w:r w:rsidR="008D4DBD">
        <w:rPr>
          <w:rFonts w:ascii="Times New Roman" w:hAnsi="Times New Roman" w:cs="Times New Roman"/>
          <w:sz w:val="28"/>
          <w:szCs w:val="28"/>
          <w:shd w:val="clear" w:color="auto" w:fill="FFFFFF"/>
        </w:rPr>
        <w:t>ся помощь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взрослого. 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Описательные рассказы бедны по содержанию, фрагментарно п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ередают особенности предметов. </w:t>
      </w:r>
      <w:r w:rsidR="008D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проявляю</w:t>
      </w:r>
      <w:r w:rsidRPr="009E436C">
        <w:rPr>
          <w:rFonts w:ascii="Times New Roman" w:hAnsi="Times New Roman" w:cs="Times New Roman"/>
          <w:sz w:val="28"/>
          <w:szCs w:val="28"/>
          <w:shd w:val="clear" w:color="auto" w:fill="FFFFFF"/>
        </w:rPr>
        <w:t>т словотворчеств</w:t>
      </w:r>
      <w:r w:rsidR="00EC4BA3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:rsidR="009E436C" w:rsidRPr="00103C2E" w:rsidRDefault="003108BB" w:rsidP="00345925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03C2E">
        <w:rPr>
          <w:rStyle w:val="c32"/>
          <w:rFonts w:ascii="Times New Roman" w:hAnsi="Times New Roman" w:cs="Times New Roman"/>
          <w:b/>
          <w:bCs/>
          <w:color w:val="000000"/>
          <w:sz w:val="28"/>
          <w:szCs w:val="28"/>
        </w:rPr>
        <w:t> Актуальность</w:t>
      </w:r>
      <w:r w:rsidRPr="00103C2E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="00C95920" w:rsidRPr="00103C2E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  <w:r w:rsidRPr="00103C2E">
        <w:rPr>
          <w:rStyle w:val="c3"/>
          <w:rFonts w:ascii="Times New Roman" w:hAnsi="Times New Roman" w:cs="Times New Roman"/>
          <w:color w:val="000000"/>
          <w:sz w:val="28"/>
          <w:szCs w:val="28"/>
        </w:rPr>
        <w:t>   </w:t>
      </w:r>
    </w:p>
    <w:p w:rsidR="003108BB" w:rsidRPr="00345925" w:rsidRDefault="003108BB" w:rsidP="00B53033">
      <w:pPr>
        <w:jc w:val="both"/>
        <w:rPr>
          <w:rFonts w:ascii="Times New Roman" w:hAnsi="Times New Roman" w:cs="Times New Roman"/>
          <w:sz w:val="28"/>
          <w:szCs w:val="28"/>
        </w:rPr>
      </w:pPr>
      <w:r w:rsidRPr="00B53033">
        <w:rPr>
          <w:rFonts w:ascii="Times New Roman" w:hAnsi="Times New Roman" w:cs="Times New Roman"/>
          <w:sz w:val="28"/>
          <w:szCs w:val="28"/>
        </w:rPr>
        <w:t>   </w:t>
      </w:r>
      <w:r w:rsidR="008D4DBD">
        <w:rPr>
          <w:rFonts w:ascii="Times New Roman" w:hAnsi="Times New Roman" w:cs="Times New Roman"/>
          <w:sz w:val="28"/>
          <w:szCs w:val="28"/>
        </w:rPr>
        <w:t>Развитие речи для детей</w:t>
      </w:r>
      <w:r w:rsidR="00B53033" w:rsidRPr="00B53033">
        <w:rPr>
          <w:rFonts w:ascii="Times New Roman" w:hAnsi="Times New Roman" w:cs="Times New Roman"/>
          <w:sz w:val="28"/>
          <w:szCs w:val="28"/>
        </w:rPr>
        <w:t xml:space="preserve"> играет основополагающую роль. Развитие речи лежит в основе общения в семье. Развитие речи это основное средство достижения желаний для личности. Без развития речи невозможна полноценная коммуникация человека в обществе. Развитие речи лежит в центре обучения ребенка</w:t>
      </w:r>
      <w:r w:rsidR="00B53033">
        <w:rPr>
          <w:rFonts w:ascii="Helvetica" w:hAnsi="Helvetica" w:cs="Helvetica"/>
          <w:color w:val="333333"/>
          <w:sz w:val="21"/>
          <w:szCs w:val="21"/>
        </w:rPr>
        <w:t>.</w:t>
      </w:r>
      <w:r w:rsidRPr="00345925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93711" w:rsidRPr="00103C2E" w:rsidRDefault="000D6C94" w:rsidP="000D6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Гипотеза </w:t>
      </w:r>
      <w:r w:rsidR="00693711" w:rsidRPr="00103C2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03C2E">
        <w:rPr>
          <w:rFonts w:ascii="Times New Roman" w:hAnsi="Times New Roman" w:cs="Times New Roman"/>
          <w:b/>
          <w:sz w:val="28"/>
          <w:szCs w:val="28"/>
        </w:rPr>
        <w:t>:</w:t>
      </w:r>
    </w:p>
    <w:p w:rsidR="00693711" w:rsidRPr="00345925" w:rsidRDefault="00693711" w:rsidP="000D6C94">
      <w:pPr>
        <w:jc w:val="both"/>
        <w:rPr>
          <w:rFonts w:ascii="Times New Roman" w:hAnsi="Times New Roman" w:cs="Times New Roman"/>
          <w:sz w:val="28"/>
          <w:szCs w:val="28"/>
        </w:rPr>
      </w:pPr>
      <w:r w:rsidRPr="00345925">
        <w:rPr>
          <w:rFonts w:ascii="Times New Roman" w:hAnsi="Times New Roman" w:cs="Times New Roman"/>
          <w:sz w:val="28"/>
          <w:szCs w:val="28"/>
        </w:rPr>
        <w:t>Если реализовать план работы по проекту, то возможно развитие познава</w:t>
      </w:r>
      <w:r w:rsidR="000D6C94">
        <w:rPr>
          <w:rFonts w:ascii="Times New Roman" w:hAnsi="Times New Roman" w:cs="Times New Roman"/>
          <w:sz w:val="28"/>
          <w:szCs w:val="28"/>
        </w:rPr>
        <w:t xml:space="preserve">тельной активности у детей, </w:t>
      </w:r>
      <w:r w:rsidRPr="00345925">
        <w:rPr>
          <w:rFonts w:ascii="Times New Roman" w:hAnsi="Times New Roman" w:cs="Times New Roman"/>
          <w:sz w:val="28"/>
          <w:szCs w:val="28"/>
        </w:rPr>
        <w:t>повышение их коммуникативных возможностей, развитие активности, инициативности, самостоятельности.</w:t>
      </w:r>
    </w:p>
    <w:p w:rsidR="00693711" w:rsidRPr="00103C2E" w:rsidRDefault="00693711" w:rsidP="000D6C94">
      <w:pPr>
        <w:tabs>
          <w:tab w:val="left" w:pos="70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="000D6C94" w:rsidRPr="00103C2E">
        <w:rPr>
          <w:rFonts w:ascii="Times New Roman" w:hAnsi="Times New Roman" w:cs="Times New Roman"/>
          <w:b/>
          <w:sz w:val="28"/>
          <w:szCs w:val="28"/>
        </w:rPr>
        <w:tab/>
      </w:r>
    </w:p>
    <w:p w:rsidR="00693711" w:rsidRPr="00345925" w:rsidRDefault="00693711" w:rsidP="000D6C94">
      <w:pPr>
        <w:jc w:val="both"/>
        <w:rPr>
          <w:rFonts w:ascii="Times New Roman" w:hAnsi="Times New Roman" w:cs="Times New Roman"/>
          <w:sz w:val="28"/>
          <w:szCs w:val="28"/>
        </w:rPr>
      </w:pPr>
      <w:r w:rsidRPr="00345925">
        <w:rPr>
          <w:rFonts w:ascii="Times New Roman" w:hAnsi="Times New Roman" w:cs="Times New Roman"/>
          <w:sz w:val="28"/>
          <w:szCs w:val="28"/>
        </w:rPr>
        <w:t>При систематической работе по данному п</w:t>
      </w:r>
      <w:r w:rsidR="008552FE">
        <w:rPr>
          <w:rFonts w:ascii="Times New Roman" w:hAnsi="Times New Roman" w:cs="Times New Roman"/>
          <w:sz w:val="28"/>
          <w:szCs w:val="28"/>
        </w:rPr>
        <w:t>роекту значительно увеличи</w:t>
      </w:r>
      <w:r w:rsidRPr="00345925">
        <w:rPr>
          <w:rFonts w:ascii="Times New Roman" w:hAnsi="Times New Roman" w:cs="Times New Roman"/>
          <w:sz w:val="28"/>
          <w:szCs w:val="28"/>
        </w:rPr>
        <w:t>тся словарь детей, речь ста</w:t>
      </w:r>
      <w:r w:rsidR="000D6C94">
        <w:rPr>
          <w:rFonts w:ascii="Times New Roman" w:hAnsi="Times New Roman" w:cs="Times New Roman"/>
          <w:sz w:val="28"/>
          <w:szCs w:val="28"/>
        </w:rPr>
        <w:t>нет предметом активности детей.</w:t>
      </w:r>
    </w:p>
    <w:p w:rsidR="00693711" w:rsidRPr="00103C2E" w:rsidRDefault="00693711" w:rsidP="00345925">
      <w:pPr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lastRenderedPageBreak/>
        <w:t>Методы проекта</w:t>
      </w:r>
      <w:r w:rsidR="000D6C94" w:rsidRPr="00103C2E">
        <w:rPr>
          <w:rFonts w:ascii="Times New Roman" w:hAnsi="Times New Roman" w:cs="Times New Roman"/>
          <w:b/>
          <w:sz w:val="28"/>
          <w:szCs w:val="28"/>
        </w:rPr>
        <w:t>:</w:t>
      </w:r>
    </w:p>
    <w:p w:rsidR="00693711" w:rsidRDefault="00693711" w:rsidP="00345925">
      <w:pPr>
        <w:rPr>
          <w:rFonts w:ascii="Times New Roman" w:hAnsi="Times New Roman" w:cs="Times New Roman"/>
          <w:sz w:val="28"/>
          <w:szCs w:val="28"/>
        </w:rPr>
      </w:pPr>
      <w:r w:rsidRPr="00345925">
        <w:rPr>
          <w:rFonts w:ascii="Times New Roman" w:hAnsi="Times New Roman" w:cs="Times New Roman"/>
          <w:sz w:val="28"/>
          <w:szCs w:val="28"/>
        </w:rPr>
        <w:t>Наглядные, словесные, практические, игровые.</w:t>
      </w:r>
    </w:p>
    <w:p w:rsidR="00103C2E" w:rsidRPr="00103C2E" w:rsidRDefault="00103C2E" w:rsidP="00345925">
      <w:pPr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t>1 Этап</w:t>
      </w:r>
      <w:r w:rsidR="002D1F8A">
        <w:rPr>
          <w:rFonts w:ascii="Times New Roman" w:hAnsi="Times New Roman" w:cs="Times New Roman"/>
          <w:b/>
          <w:sz w:val="28"/>
          <w:szCs w:val="28"/>
        </w:rPr>
        <w:t>. Подготовительный.</w:t>
      </w:r>
    </w:p>
    <w:p w:rsidR="007D5832" w:rsidRPr="00103C2E" w:rsidRDefault="007D5832" w:rsidP="00345925">
      <w:pPr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D5832" w:rsidRPr="00345925" w:rsidRDefault="007D5832" w:rsidP="00345925">
      <w:pPr>
        <w:rPr>
          <w:rFonts w:ascii="Times New Roman" w:hAnsi="Times New Roman" w:cs="Times New Roman"/>
          <w:sz w:val="28"/>
          <w:szCs w:val="28"/>
        </w:rPr>
      </w:pPr>
      <w:r w:rsidRPr="00345925">
        <w:rPr>
          <w:rFonts w:ascii="Times New Roman" w:hAnsi="Times New Roman" w:cs="Times New Roman"/>
          <w:sz w:val="28"/>
          <w:szCs w:val="28"/>
        </w:rPr>
        <w:t>Развитие связной речи детей среднего дошкольного возраста через игровую деятельность</w:t>
      </w:r>
    </w:p>
    <w:p w:rsidR="007D5832" w:rsidRPr="00103C2E" w:rsidRDefault="007D5832" w:rsidP="00345925">
      <w:pPr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5832" w:rsidRPr="00345925" w:rsidRDefault="00060663" w:rsidP="00345925">
      <w:pPr>
        <w:rPr>
          <w:rFonts w:ascii="Times New Roman" w:hAnsi="Times New Roman" w:cs="Times New Roman"/>
          <w:sz w:val="28"/>
          <w:szCs w:val="28"/>
        </w:rPr>
      </w:pPr>
      <w:r w:rsidRPr="00345925">
        <w:rPr>
          <w:rFonts w:ascii="Times New Roman" w:hAnsi="Times New Roman" w:cs="Times New Roman"/>
          <w:sz w:val="28"/>
          <w:szCs w:val="28"/>
        </w:rPr>
        <w:t>- с</w:t>
      </w:r>
      <w:r w:rsidR="007D5832" w:rsidRPr="00345925">
        <w:rPr>
          <w:rFonts w:ascii="Times New Roman" w:hAnsi="Times New Roman" w:cs="Times New Roman"/>
          <w:sz w:val="28"/>
          <w:szCs w:val="28"/>
        </w:rPr>
        <w:t>оздание условий для игровой деятельно</w:t>
      </w:r>
      <w:r w:rsidRPr="00345925">
        <w:rPr>
          <w:rFonts w:ascii="Times New Roman" w:hAnsi="Times New Roman" w:cs="Times New Roman"/>
          <w:sz w:val="28"/>
          <w:szCs w:val="28"/>
        </w:rPr>
        <w:t>сти детей в группе и на участке;</w:t>
      </w:r>
    </w:p>
    <w:p w:rsidR="007D5832" w:rsidRPr="00345925" w:rsidRDefault="00550F3B" w:rsidP="00345925">
      <w:pPr>
        <w:rPr>
          <w:rFonts w:ascii="Times New Roman" w:hAnsi="Times New Roman" w:cs="Times New Roman"/>
          <w:sz w:val="28"/>
          <w:szCs w:val="28"/>
        </w:rPr>
      </w:pPr>
      <w:r w:rsidRPr="00345925">
        <w:rPr>
          <w:rFonts w:ascii="Times New Roman" w:hAnsi="Times New Roman" w:cs="Times New Roman"/>
          <w:sz w:val="28"/>
          <w:szCs w:val="28"/>
        </w:rPr>
        <w:t xml:space="preserve">- </w:t>
      </w:r>
      <w:r w:rsidR="00060663" w:rsidRPr="00345925">
        <w:rPr>
          <w:rFonts w:ascii="Times New Roman" w:hAnsi="Times New Roman" w:cs="Times New Roman"/>
          <w:sz w:val="28"/>
          <w:szCs w:val="28"/>
        </w:rPr>
        <w:t>ф</w:t>
      </w:r>
      <w:r w:rsidR="007D5832" w:rsidRPr="00345925">
        <w:rPr>
          <w:rFonts w:ascii="Times New Roman" w:hAnsi="Times New Roman" w:cs="Times New Roman"/>
          <w:sz w:val="28"/>
          <w:szCs w:val="28"/>
        </w:rPr>
        <w:t xml:space="preserve">ормирование умений и навыков по составлению рассказов по </w:t>
      </w:r>
      <w:proofErr w:type="spellStart"/>
      <w:r w:rsidR="007D5832" w:rsidRPr="00345925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7D5832" w:rsidRPr="00345925">
        <w:rPr>
          <w:rFonts w:ascii="Times New Roman" w:hAnsi="Times New Roman" w:cs="Times New Roman"/>
          <w:sz w:val="28"/>
          <w:szCs w:val="28"/>
        </w:rPr>
        <w:t>; пересказ сказок по серии сюжетны</w:t>
      </w:r>
      <w:r w:rsidR="00060663" w:rsidRPr="00345925">
        <w:rPr>
          <w:rFonts w:ascii="Times New Roman" w:hAnsi="Times New Roman" w:cs="Times New Roman"/>
          <w:sz w:val="28"/>
          <w:szCs w:val="28"/>
        </w:rPr>
        <w:t>х картин;</w:t>
      </w:r>
    </w:p>
    <w:p w:rsidR="00550F3B" w:rsidRDefault="00060663" w:rsidP="00A40430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о</w:t>
      </w:r>
      <w:r w:rsidR="00550F3B">
        <w:rPr>
          <w:color w:val="000000"/>
          <w:sz w:val="28"/>
          <w:szCs w:val="28"/>
        </w:rPr>
        <w:t xml:space="preserve">своение и использование в речи </w:t>
      </w:r>
      <w:r w:rsidR="00550F3B" w:rsidRPr="00550F3B">
        <w:rPr>
          <w:color w:val="000000"/>
          <w:sz w:val="28"/>
          <w:szCs w:val="28"/>
        </w:rPr>
        <w:t xml:space="preserve"> слов, обозначающих части предметов, объектов и явлений природы, их свойства и качества: цветовые оттенки, вкусовые качества, степени качества объектов (мягче, светлее, темнее, толще, тверже и т. п.), явлений (холодно, мокро, солнечно и др.); </w:t>
      </w:r>
      <w:proofErr w:type="gramEnd"/>
    </w:p>
    <w:p w:rsidR="00550F3B" w:rsidRPr="00550F3B" w:rsidRDefault="002119D8" w:rsidP="00A40430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о</w:t>
      </w:r>
      <w:r w:rsidR="00550F3B">
        <w:rPr>
          <w:color w:val="000000"/>
          <w:sz w:val="28"/>
          <w:szCs w:val="28"/>
        </w:rPr>
        <w:t xml:space="preserve">своение </w:t>
      </w:r>
      <w:r w:rsidR="00550F3B" w:rsidRPr="00550F3B">
        <w:rPr>
          <w:color w:val="000000"/>
          <w:sz w:val="28"/>
          <w:szCs w:val="28"/>
        </w:rPr>
        <w:t>слов, обозначающих некоторые родовые и видовые обобщения (игрушки, посуда, животные, растения и др.), а также лежащие в основе этих обобщений существенные признаки (живые организмы — растут, раз</w:t>
      </w:r>
      <w:r w:rsidR="00C2324D">
        <w:rPr>
          <w:color w:val="000000"/>
          <w:sz w:val="28"/>
          <w:szCs w:val="28"/>
        </w:rPr>
        <w:t>множаются, развиваются.</w:t>
      </w:r>
      <w:bookmarkStart w:id="0" w:name="_GoBack"/>
      <w:bookmarkEnd w:id="0"/>
      <w:proofErr w:type="gramEnd"/>
    </w:p>
    <w:p w:rsidR="007D5832" w:rsidRDefault="002119D8" w:rsidP="00A40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7D5832" w:rsidRPr="00A61538">
        <w:rPr>
          <w:color w:val="000000"/>
          <w:sz w:val="28"/>
          <w:szCs w:val="28"/>
        </w:rPr>
        <w:t>оздание серии авторских конспектов по речевому развитию через игровую деятельность</w:t>
      </w:r>
      <w:r>
        <w:rPr>
          <w:color w:val="000000"/>
          <w:sz w:val="28"/>
          <w:szCs w:val="28"/>
        </w:rPr>
        <w:t>;</w:t>
      </w:r>
    </w:p>
    <w:p w:rsidR="00550F3B" w:rsidRPr="00A61538" w:rsidRDefault="00550F3B" w:rsidP="00A40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пополнение развивающей </w:t>
      </w:r>
      <w:r w:rsidR="000E06E8">
        <w:rPr>
          <w:color w:val="000000"/>
          <w:sz w:val="28"/>
          <w:szCs w:val="28"/>
        </w:rPr>
        <w:t>среды картотеками по развитию речи</w:t>
      </w:r>
      <w:r w:rsidR="00060663">
        <w:rPr>
          <w:color w:val="000000"/>
          <w:sz w:val="28"/>
          <w:szCs w:val="28"/>
        </w:rPr>
        <w:t>;</w:t>
      </w:r>
    </w:p>
    <w:p w:rsidR="007D5832" w:rsidRPr="00A61538" w:rsidRDefault="00060663" w:rsidP="00A40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привлечение </w:t>
      </w:r>
      <w:r w:rsidR="007D5832" w:rsidRPr="00A61538">
        <w:rPr>
          <w:color w:val="000000"/>
          <w:sz w:val="28"/>
          <w:szCs w:val="28"/>
        </w:rPr>
        <w:t xml:space="preserve"> родителей воспитанников к вопросу и проблеме речевого развит</w:t>
      </w:r>
      <w:r>
        <w:rPr>
          <w:color w:val="000000"/>
          <w:sz w:val="28"/>
          <w:szCs w:val="28"/>
        </w:rPr>
        <w:t>ия детей в современных условиях;</w:t>
      </w:r>
    </w:p>
    <w:p w:rsidR="007D5832" w:rsidRPr="00A61538" w:rsidRDefault="007D5832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b/>
          <w:bCs/>
          <w:color w:val="000000"/>
          <w:sz w:val="28"/>
          <w:szCs w:val="28"/>
        </w:rPr>
        <w:t>Предметно - развивающая среда</w:t>
      </w:r>
    </w:p>
    <w:p w:rsidR="007D5832" w:rsidRPr="00A61538" w:rsidRDefault="007D5832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color w:val="000000"/>
          <w:sz w:val="28"/>
          <w:szCs w:val="28"/>
        </w:rPr>
        <w:t>1.Фланелеграф и картинки для сказок "Репка", "Теремок", "Колобок"</w:t>
      </w:r>
      <w:proofErr w:type="gramStart"/>
      <w:r w:rsidRPr="00A61538">
        <w:rPr>
          <w:color w:val="000000"/>
          <w:sz w:val="28"/>
          <w:szCs w:val="28"/>
        </w:rPr>
        <w:t>;"</w:t>
      </w:r>
      <w:proofErr w:type="spellStart"/>
      <w:proofErr w:type="gramEnd"/>
      <w:r w:rsidRPr="00A61538">
        <w:rPr>
          <w:color w:val="000000"/>
          <w:sz w:val="28"/>
          <w:szCs w:val="28"/>
        </w:rPr>
        <w:t>Заюшкина</w:t>
      </w:r>
      <w:proofErr w:type="spellEnd"/>
      <w:r w:rsidRPr="00A61538">
        <w:rPr>
          <w:color w:val="000000"/>
          <w:sz w:val="28"/>
          <w:szCs w:val="28"/>
        </w:rPr>
        <w:t xml:space="preserve"> </w:t>
      </w:r>
      <w:proofErr w:type="spellStart"/>
      <w:r w:rsidRPr="00A61538">
        <w:rPr>
          <w:color w:val="000000"/>
          <w:sz w:val="28"/>
          <w:szCs w:val="28"/>
        </w:rPr>
        <w:t>избушка","Волк</w:t>
      </w:r>
      <w:proofErr w:type="spellEnd"/>
      <w:r w:rsidRPr="00A61538">
        <w:rPr>
          <w:color w:val="000000"/>
          <w:sz w:val="28"/>
          <w:szCs w:val="28"/>
        </w:rPr>
        <w:t xml:space="preserve"> и семеро </w:t>
      </w:r>
      <w:proofErr w:type="spellStart"/>
      <w:r w:rsidRPr="00A61538">
        <w:rPr>
          <w:color w:val="000000"/>
          <w:sz w:val="28"/>
          <w:szCs w:val="28"/>
        </w:rPr>
        <w:t>козлят","Курочка</w:t>
      </w:r>
      <w:proofErr w:type="spellEnd"/>
      <w:r w:rsidRPr="00A61538">
        <w:rPr>
          <w:color w:val="000000"/>
          <w:sz w:val="28"/>
          <w:szCs w:val="28"/>
        </w:rPr>
        <w:t xml:space="preserve"> - </w:t>
      </w:r>
      <w:proofErr w:type="spellStart"/>
      <w:r w:rsidRPr="00A61538">
        <w:rPr>
          <w:color w:val="000000"/>
          <w:sz w:val="28"/>
          <w:szCs w:val="28"/>
        </w:rPr>
        <w:t>ряба"и</w:t>
      </w:r>
      <w:proofErr w:type="spellEnd"/>
      <w:r w:rsidRPr="00A61538">
        <w:rPr>
          <w:color w:val="000000"/>
          <w:sz w:val="28"/>
          <w:szCs w:val="28"/>
        </w:rPr>
        <w:t xml:space="preserve"> др.</w:t>
      </w:r>
    </w:p>
    <w:p w:rsidR="00514F80" w:rsidRDefault="007D5832" w:rsidP="00336C5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A61538">
        <w:rPr>
          <w:color w:val="000000"/>
          <w:sz w:val="28"/>
          <w:szCs w:val="28"/>
        </w:rPr>
        <w:t>2</w:t>
      </w:r>
      <w:r w:rsidRPr="00336C54">
        <w:rPr>
          <w:rFonts w:ascii="Times New Roman" w:hAnsi="Times New Roman" w:cs="Times New Roman"/>
          <w:color w:val="000000"/>
          <w:sz w:val="28"/>
          <w:szCs w:val="28"/>
        </w:rPr>
        <w:t>. Дидактические игры "Сказочные г</w:t>
      </w:r>
      <w:r w:rsidR="0070249F" w:rsidRPr="00336C54">
        <w:rPr>
          <w:rFonts w:ascii="Times New Roman" w:hAnsi="Times New Roman" w:cs="Times New Roman"/>
          <w:color w:val="000000"/>
          <w:sz w:val="28"/>
          <w:szCs w:val="28"/>
        </w:rPr>
        <w:t>ерои"; "</w:t>
      </w:r>
      <w:r w:rsidR="007B010F" w:rsidRPr="00336C54">
        <w:rPr>
          <w:rFonts w:ascii="Times New Roman" w:hAnsi="Times New Roman" w:cs="Times New Roman"/>
          <w:color w:val="000000"/>
          <w:sz w:val="28"/>
          <w:szCs w:val="28"/>
        </w:rPr>
        <w:t xml:space="preserve"> Знаю все п</w:t>
      </w:r>
      <w:r w:rsidR="0070249F" w:rsidRPr="00336C54">
        <w:rPr>
          <w:rFonts w:ascii="Times New Roman" w:hAnsi="Times New Roman" w:cs="Times New Roman"/>
          <w:color w:val="000000"/>
          <w:sz w:val="28"/>
          <w:szCs w:val="28"/>
        </w:rPr>
        <w:t>рофессии",</w:t>
      </w:r>
      <w:r w:rsidR="007B010F" w:rsidRPr="00336C54">
        <w:rPr>
          <w:rFonts w:ascii="Times New Roman" w:hAnsi="Times New Roman" w:cs="Times New Roman"/>
          <w:color w:val="000000"/>
          <w:sz w:val="28"/>
          <w:szCs w:val="28"/>
        </w:rPr>
        <w:t xml:space="preserve"> «Посуда», «Фрукты»</w:t>
      </w:r>
      <w:r w:rsidR="00336C54" w:rsidRPr="00336C5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6C54" w:rsidRPr="00336C5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="00336C54" w:rsidRPr="00336C5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36C54" w:rsidRPr="00336C5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36C54" w:rsidRPr="00336C54">
        <w:rPr>
          <w:rFonts w:ascii="Times New Roman" w:hAnsi="Times New Roman" w:cs="Times New Roman"/>
          <w:sz w:val="28"/>
          <w:szCs w:val="28"/>
        </w:rPr>
        <w:t xml:space="preserve"> саду ли, в огороде?»,  «Варим обед»</w:t>
      </w:r>
      <w:r w:rsidR="00336C54">
        <w:rPr>
          <w:rFonts w:ascii="Times New Roman" w:hAnsi="Times New Roman" w:cs="Times New Roman"/>
          <w:sz w:val="28"/>
          <w:szCs w:val="28"/>
        </w:rPr>
        <w:t xml:space="preserve">, </w:t>
      </w:r>
      <w:r w:rsidR="00336C54" w:rsidRPr="00336C54">
        <w:rPr>
          <w:rFonts w:ascii="Times New Roman" w:hAnsi="Times New Roman" w:cs="Times New Roman"/>
          <w:sz w:val="28"/>
          <w:szCs w:val="28"/>
        </w:rPr>
        <w:t>«Найди маму»</w:t>
      </w:r>
      <w:r w:rsidR="00336C54">
        <w:rPr>
          <w:rFonts w:ascii="Times New Roman" w:hAnsi="Times New Roman" w:cs="Times New Roman"/>
          <w:sz w:val="28"/>
          <w:szCs w:val="28"/>
        </w:rPr>
        <w:t xml:space="preserve">,            </w:t>
      </w:r>
    </w:p>
    <w:p w:rsidR="007D5832" w:rsidRPr="00336C54" w:rsidRDefault="00336C54" w:rsidP="00336C54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C54">
        <w:rPr>
          <w:rFonts w:ascii="Times New Roman" w:hAnsi="Times New Roman" w:cs="Times New Roman"/>
          <w:sz w:val="28"/>
          <w:szCs w:val="28"/>
        </w:rPr>
        <w:t xml:space="preserve"> « Назови одним словом»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6C54">
        <w:rPr>
          <w:rFonts w:ascii="Times New Roman" w:hAnsi="Times New Roman" w:cs="Times New Roman"/>
          <w:sz w:val="28"/>
          <w:szCs w:val="28"/>
        </w:rPr>
        <w:t xml:space="preserve"> «Когда это бывает?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6C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«Какое что бывает?»</w:t>
      </w:r>
    </w:p>
    <w:p w:rsidR="007D5832" w:rsidRDefault="00336C54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Кукольный </w:t>
      </w:r>
      <w:r w:rsidR="007D5832" w:rsidRPr="00A61538">
        <w:rPr>
          <w:color w:val="000000"/>
          <w:sz w:val="28"/>
          <w:szCs w:val="28"/>
        </w:rPr>
        <w:t xml:space="preserve"> театр</w:t>
      </w:r>
      <w:r>
        <w:rPr>
          <w:color w:val="000000"/>
          <w:sz w:val="28"/>
          <w:szCs w:val="28"/>
        </w:rPr>
        <w:t xml:space="preserve"> "Три поросенка"; "Муха-Цокотуха", "Теремок", Семеро козлят»,  «Репка</w:t>
      </w:r>
      <w:r w:rsidR="00514F80">
        <w:rPr>
          <w:color w:val="000000"/>
          <w:sz w:val="28"/>
          <w:szCs w:val="28"/>
        </w:rPr>
        <w:t>»</w:t>
      </w:r>
    </w:p>
    <w:p w:rsidR="00BE335F" w:rsidRDefault="00BE335F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E84623">
        <w:rPr>
          <w:color w:val="000000"/>
          <w:sz w:val="28"/>
          <w:szCs w:val="28"/>
        </w:rPr>
        <w:t xml:space="preserve"> Пальчиковые игры</w:t>
      </w:r>
    </w:p>
    <w:p w:rsidR="00BE335F" w:rsidRDefault="00BE335F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84623">
        <w:rPr>
          <w:color w:val="000000"/>
          <w:sz w:val="28"/>
          <w:szCs w:val="28"/>
        </w:rPr>
        <w:t xml:space="preserve"> Артикуляционные игры</w:t>
      </w:r>
    </w:p>
    <w:p w:rsidR="00D97FD5" w:rsidRPr="00A61538" w:rsidRDefault="00D97FD5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Игры для дыхательной гимнастики</w:t>
      </w:r>
    </w:p>
    <w:p w:rsidR="007D5832" w:rsidRPr="00A61538" w:rsidRDefault="00BE335F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D5832" w:rsidRPr="00A61538">
        <w:rPr>
          <w:color w:val="000000"/>
          <w:sz w:val="28"/>
          <w:szCs w:val="28"/>
        </w:rPr>
        <w:t>. "С</w:t>
      </w:r>
      <w:r w:rsidR="003815B3">
        <w:rPr>
          <w:color w:val="000000"/>
          <w:sz w:val="28"/>
          <w:szCs w:val="28"/>
        </w:rPr>
        <w:t xml:space="preserve">южетные картинки для составления </w:t>
      </w:r>
      <w:r w:rsidR="007D5832" w:rsidRPr="00A61538">
        <w:rPr>
          <w:color w:val="000000"/>
          <w:sz w:val="28"/>
          <w:szCs w:val="28"/>
        </w:rPr>
        <w:t xml:space="preserve"> рассказов по временам года,</w:t>
      </w:r>
    </w:p>
    <w:p w:rsidR="007D5832" w:rsidRDefault="00BE335F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D5832" w:rsidRPr="00A61538">
        <w:rPr>
          <w:color w:val="000000"/>
          <w:sz w:val="28"/>
          <w:szCs w:val="28"/>
        </w:rPr>
        <w:t>. Подборка НОД по речевому развитию по лексическим темам:</w:t>
      </w:r>
    </w:p>
    <w:p w:rsidR="00D32554" w:rsidRPr="00A61538" w:rsidRDefault="00C95920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«Семья</w:t>
      </w:r>
      <w:r w:rsidR="004856A0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 «Весна</w:t>
      </w:r>
      <w:r w:rsidR="00BE335F">
        <w:rPr>
          <w:color w:val="000000"/>
          <w:sz w:val="28"/>
          <w:szCs w:val="28"/>
        </w:rPr>
        <w:t xml:space="preserve">»,  </w:t>
      </w:r>
      <w:r>
        <w:rPr>
          <w:color w:val="000000"/>
          <w:sz w:val="28"/>
          <w:szCs w:val="28"/>
        </w:rPr>
        <w:t>«</w:t>
      </w:r>
      <w:r w:rsidR="00D97FD5">
        <w:rPr>
          <w:color w:val="000000"/>
          <w:sz w:val="28"/>
          <w:szCs w:val="28"/>
        </w:rPr>
        <w:t>Кто работает в детском саду</w:t>
      </w:r>
      <w:r w:rsidR="00BE335F">
        <w:rPr>
          <w:color w:val="000000"/>
          <w:sz w:val="28"/>
          <w:szCs w:val="28"/>
        </w:rPr>
        <w:t>».</w:t>
      </w:r>
    </w:p>
    <w:p w:rsidR="007D5832" w:rsidRDefault="007D5832" w:rsidP="007D5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1538">
        <w:rPr>
          <w:color w:val="000000"/>
          <w:sz w:val="28"/>
          <w:szCs w:val="28"/>
        </w:rPr>
        <w:t xml:space="preserve">7. </w:t>
      </w:r>
      <w:proofErr w:type="spellStart"/>
      <w:r w:rsidRPr="00A61538">
        <w:rPr>
          <w:color w:val="000000"/>
          <w:sz w:val="28"/>
          <w:szCs w:val="28"/>
        </w:rPr>
        <w:t>Мнемотаблицы</w:t>
      </w:r>
      <w:proofErr w:type="spellEnd"/>
      <w:r w:rsidRPr="00A61538">
        <w:rPr>
          <w:color w:val="000000"/>
          <w:sz w:val="28"/>
          <w:szCs w:val="28"/>
        </w:rPr>
        <w:t xml:space="preserve"> для заучивания простейших стихов и составлению описательных рассказов.</w:t>
      </w:r>
    </w:p>
    <w:p w:rsidR="006F0165" w:rsidRPr="00103C2E" w:rsidRDefault="00103C2E" w:rsidP="002F3920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F0165" w:rsidRPr="00103C2E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6F0165" w:rsidRPr="00103C2E">
        <w:rPr>
          <w:rFonts w:ascii="Times New Roman" w:hAnsi="Times New Roman" w:cs="Times New Roman"/>
          <w:b/>
          <w:sz w:val="28"/>
          <w:szCs w:val="28"/>
        </w:rPr>
        <w:t xml:space="preserve">Этап  Разработка проекта. </w:t>
      </w:r>
    </w:p>
    <w:p w:rsidR="006F0165" w:rsidRPr="00913EF2" w:rsidRDefault="006F0165" w:rsidP="006F01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3EF2">
        <w:rPr>
          <w:sz w:val="28"/>
          <w:szCs w:val="28"/>
        </w:rPr>
        <w:t>1. Довести до участников проекта важность данной проблемы</w:t>
      </w:r>
    </w:p>
    <w:p w:rsidR="006F0165" w:rsidRPr="00913EF2" w:rsidRDefault="006F0165" w:rsidP="006F016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3EF2">
        <w:rPr>
          <w:rFonts w:ascii="Times New Roman" w:hAnsi="Times New Roman" w:cs="Times New Roman"/>
          <w:sz w:val="28"/>
          <w:szCs w:val="28"/>
        </w:rPr>
        <w:t>2. Подобрать методическую познавательную литературу, иллюстрированный материал.</w:t>
      </w:r>
    </w:p>
    <w:p w:rsidR="006F0165" w:rsidRDefault="006F0165" w:rsidP="00D9725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3EF2">
        <w:rPr>
          <w:rFonts w:ascii="Times New Roman" w:hAnsi="Times New Roman" w:cs="Times New Roman"/>
          <w:sz w:val="28"/>
          <w:szCs w:val="28"/>
        </w:rPr>
        <w:t xml:space="preserve">3. </w:t>
      </w:r>
      <w:r w:rsidR="00913EF2" w:rsidRPr="00913EF2">
        <w:rPr>
          <w:rFonts w:ascii="Times New Roman" w:hAnsi="Times New Roman" w:cs="Times New Roman"/>
          <w:sz w:val="28"/>
          <w:szCs w:val="28"/>
        </w:rPr>
        <w:t>Создать речевой  уголок</w:t>
      </w:r>
      <w:r w:rsidR="00913EF2" w:rsidRPr="00913E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C42EB" w:rsidRPr="00506477" w:rsidRDefault="00BC42EB" w:rsidP="00BC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Пополнить уголок мнемосхемами: «Расскажи о пр</w:t>
      </w:r>
      <w:r w:rsidR="00C95920">
        <w:rPr>
          <w:rFonts w:ascii="Times New Roman" w:hAnsi="Times New Roman" w:cs="Times New Roman"/>
          <w:sz w:val="28"/>
          <w:szCs w:val="28"/>
        </w:rPr>
        <w:t>офессии»,  «Времена года», «Весна</w:t>
      </w:r>
      <w:r>
        <w:rPr>
          <w:rFonts w:ascii="Times New Roman" w:hAnsi="Times New Roman" w:cs="Times New Roman"/>
          <w:sz w:val="28"/>
          <w:szCs w:val="28"/>
        </w:rPr>
        <w:t>»,  «Расскажи о посуде» и т.д.</w:t>
      </w:r>
    </w:p>
    <w:p w:rsidR="006F0165" w:rsidRPr="00913EF2" w:rsidRDefault="00BC42EB" w:rsidP="006F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0165" w:rsidRPr="00913EF2">
        <w:rPr>
          <w:rFonts w:ascii="Times New Roman" w:hAnsi="Times New Roman" w:cs="Times New Roman"/>
          <w:sz w:val="28"/>
          <w:szCs w:val="28"/>
        </w:rPr>
        <w:t>. Из</w:t>
      </w:r>
      <w:r w:rsidR="00D97257" w:rsidRPr="00913EF2">
        <w:rPr>
          <w:rFonts w:ascii="Times New Roman" w:hAnsi="Times New Roman" w:cs="Times New Roman"/>
          <w:sz w:val="28"/>
          <w:szCs w:val="28"/>
        </w:rPr>
        <w:t>готови</w:t>
      </w:r>
      <w:r w:rsidR="00071884" w:rsidRPr="00913EF2">
        <w:rPr>
          <w:rFonts w:ascii="Times New Roman" w:hAnsi="Times New Roman" w:cs="Times New Roman"/>
          <w:sz w:val="28"/>
          <w:szCs w:val="28"/>
        </w:rPr>
        <w:t>ть картотеку речевых игр.</w:t>
      </w:r>
    </w:p>
    <w:p w:rsidR="00913EF2" w:rsidRPr="00913EF2" w:rsidRDefault="00BC42EB" w:rsidP="00913E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071884" w:rsidRPr="00913EF2">
        <w:rPr>
          <w:sz w:val="28"/>
          <w:szCs w:val="28"/>
        </w:rPr>
        <w:t xml:space="preserve">. Изготовить </w:t>
      </w:r>
      <w:r w:rsidR="00913EF2" w:rsidRPr="00913EF2">
        <w:rPr>
          <w:bCs/>
          <w:color w:val="000000"/>
          <w:sz w:val="28"/>
          <w:szCs w:val="28"/>
        </w:rPr>
        <w:t>Дидактические игры:</w:t>
      </w:r>
      <w:r w:rsidR="00913EF2">
        <w:rPr>
          <w:bCs/>
          <w:color w:val="000000"/>
          <w:sz w:val="28"/>
          <w:szCs w:val="28"/>
        </w:rPr>
        <w:t xml:space="preserve">  «Что лишнее», «</w:t>
      </w:r>
      <w:proofErr w:type="gramStart"/>
      <w:r w:rsidR="00913EF2">
        <w:rPr>
          <w:bCs/>
          <w:color w:val="000000"/>
          <w:sz w:val="28"/>
          <w:szCs w:val="28"/>
        </w:rPr>
        <w:t>Во</w:t>
      </w:r>
      <w:proofErr w:type="gramEnd"/>
      <w:r w:rsidR="00913EF2">
        <w:rPr>
          <w:bCs/>
          <w:color w:val="000000"/>
          <w:sz w:val="28"/>
          <w:szCs w:val="28"/>
        </w:rPr>
        <w:t xml:space="preserve"> саду ли, в огороде?»</w:t>
      </w:r>
      <w:r w:rsidR="00506477">
        <w:rPr>
          <w:bCs/>
          <w:color w:val="000000"/>
          <w:sz w:val="28"/>
          <w:szCs w:val="28"/>
        </w:rPr>
        <w:t>, «Транспорт», «Обувь», «Буратино-путешественник»</w:t>
      </w:r>
    </w:p>
    <w:p w:rsidR="006F0165" w:rsidRDefault="00BC42EB" w:rsidP="00506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6477" w:rsidRPr="00506477">
        <w:rPr>
          <w:rFonts w:ascii="Times New Roman" w:hAnsi="Times New Roman" w:cs="Times New Roman"/>
          <w:sz w:val="28"/>
          <w:szCs w:val="28"/>
        </w:rPr>
        <w:t>. Изготовить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="007B2311">
        <w:rPr>
          <w:rFonts w:ascii="Times New Roman" w:hAnsi="Times New Roman" w:cs="Times New Roman"/>
          <w:sz w:val="28"/>
          <w:szCs w:val="28"/>
        </w:rPr>
        <w:t xml:space="preserve">героев </w:t>
      </w:r>
      <w:r>
        <w:rPr>
          <w:rFonts w:ascii="Times New Roman" w:hAnsi="Times New Roman" w:cs="Times New Roman"/>
          <w:sz w:val="28"/>
          <w:szCs w:val="28"/>
        </w:rPr>
        <w:t>сказок</w:t>
      </w:r>
      <w:r w:rsidR="00506477" w:rsidRPr="00506477">
        <w:rPr>
          <w:rFonts w:ascii="Times New Roman" w:hAnsi="Times New Roman" w:cs="Times New Roman"/>
          <w:sz w:val="28"/>
          <w:szCs w:val="28"/>
        </w:rPr>
        <w:t>: «Колобок», «Маша и медведь», «Теремок», «Репка»</w:t>
      </w:r>
    </w:p>
    <w:p w:rsidR="00BC42EB" w:rsidRDefault="00BC42EB" w:rsidP="00BC42E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42EB">
        <w:rPr>
          <w:rFonts w:ascii="Times New Roman" w:hAnsi="Times New Roman" w:cs="Times New Roman"/>
          <w:sz w:val="28"/>
          <w:szCs w:val="28"/>
        </w:rPr>
        <w:t>8.</w:t>
      </w:r>
      <w:r w:rsidRPr="00BC42EB">
        <w:rPr>
          <w:rFonts w:ascii="Times New Roman" w:hAnsi="Times New Roman" w:cs="Times New Roman"/>
          <w:color w:val="000000"/>
          <w:sz w:val="28"/>
          <w:szCs w:val="28"/>
        </w:rPr>
        <w:t xml:space="preserve"> Подобрать 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C42EB">
        <w:rPr>
          <w:rFonts w:ascii="Times New Roman" w:hAnsi="Times New Roman" w:cs="Times New Roman"/>
          <w:color w:val="000000"/>
          <w:sz w:val="28"/>
          <w:szCs w:val="28"/>
        </w:rPr>
        <w:t>южетные картинки для состав</w:t>
      </w:r>
      <w:r w:rsidR="007B2311">
        <w:rPr>
          <w:rFonts w:ascii="Times New Roman" w:hAnsi="Times New Roman" w:cs="Times New Roman"/>
          <w:color w:val="000000"/>
          <w:sz w:val="28"/>
          <w:szCs w:val="28"/>
        </w:rPr>
        <w:t>ления рассказов по временам года.</w:t>
      </w:r>
    </w:p>
    <w:p w:rsidR="00F151DD" w:rsidRDefault="00F151DD" w:rsidP="00BC42E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B158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Провести анкетирование</w:t>
      </w:r>
      <w:r w:rsidR="005654F5">
        <w:rPr>
          <w:rFonts w:ascii="Times New Roman" w:hAnsi="Times New Roman" w:cs="Times New Roman"/>
          <w:color w:val="000000"/>
          <w:sz w:val="28"/>
          <w:szCs w:val="28"/>
        </w:rPr>
        <w:t>: «Речевое развитие»</w:t>
      </w:r>
    </w:p>
    <w:p w:rsidR="00B1586C" w:rsidRDefault="00F151DD" w:rsidP="00BC42E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Изготовить папку-передвижку « Развитие связной речи в семье»</w:t>
      </w:r>
    </w:p>
    <w:p w:rsidR="00BE3042" w:rsidRPr="00BE3042" w:rsidRDefault="00BE3042" w:rsidP="00BC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BE3042">
        <w:rPr>
          <w:rFonts w:ascii="Arial" w:hAnsi="Arial" w:cs="Arial"/>
          <w:color w:val="333333"/>
          <w:sz w:val="42"/>
          <w:szCs w:val="42"/>
          <w:shd w:val="clear" w:color="auto" w:fill="FFFFFF"/>
        </w:rPr>
        <w:t xml:space="preserve"> </w:t>
      </w:r>
      <w:r w:rsidRPr="00BE3042">
        <w:rPr>
          <w:rFonts w:ascii="Times New Roman" w:hAnsi="Times New Roman" w:cs="Times New Roman"/>
          <w:sz w:val="28"/>
          <w:szCs w:val="28"/>
        </w:rPr>
        <w:t>Консультация для родителей «Разучивание стихотворений с помощью мнемотехники»</w:t>
      </w:r>
    </w:p>
    <w:p w:rsidR="00F151DD" w:rsidRPr="00103C2E" w:rsidRDefault="00F151DD" w:rsidP="00F15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t>3 этап. Выполнение проекта.</w:t>
      </w:r>
    </w:p>
    <w:p w:rsidR="005654F5" w:rsidRPr="00103C2E" w:rsidRDefault="00F151DD" w:rsidP="00F15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rFonts w:ascii="Times New Roman" w:hAnsi="Times New Roman" w:cs="Times New Roman"/>
          <w:b/>
          <w:sz w:val="28"/>
          <w:szCs w:val="28"/>
        </w:rPr>
        <w:t>Формы и методы работы с детьми.</w:t>
      </w:r>
    </w:p>
    <w:p w:rsidR="00F81F11" w:rsidRDefault="00F81F11" w:rsidP="00F151DD">
      <w:pPr>
        <w:jc w:val="both"/>
        <w:rPr>
          <w:b/>
          <w:sz w:val="28"/>
          <w:szCs w:val="28"/>
        </w:rPr>
      </w:pPr>
      <w:r w:rsidRPr="00BF647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F81F11">
        <w:rPr>
          <w:rFonts w:ascii="Times New Roman" w:hAnsi="Times New Roman" w:cs="Times New Roman"/>
          <w:sz w:val="28"/>
          <w:szCs w:val="28"/>
        </w:rPr>
        <w:t>Артикуляционная  гимнастика в режимных моментах</w:t>
      </w:r>
    </w:p>
    <w:p w:rsidR="00F81F11" w:rsidRDefault="00F81F11" w:rsidP="00F151DD">
      <w:pPr>
        <w:jc w:val="both"/>
        <w:rPr>
          <w:rFonts w:ascii="Times New Roman" w:hAnsi="Times New Roman" w:cs="Times New Roman"/>
          <w:sz w:val="28"/>
          <w:szCs w:val="28"/>
        </w:rPr>
      </w:pPr>
      <w:r w:rsidRPr="00BF647B">
        <w:rPr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 w:rsidR="00BF647B">
        <w:rPr>
          <w:b/>
          <w:sz w:val="28"/>
          <w:szCs w:val="28"/>
        </w:rPr>
        <w:t xml:space="preserve"> </w:t>
      </w:r>
      <w:r w:rsidRPr="00F81F11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Pr="00F81F11">
        <w:rPr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F81F11">
        <w:rPr>
          <w:rFonts w:ascii="Times New Roman" w:hAnsi="Times New Roman" w:cs="Times New Roman"/>
          <w:sz w:val="28"/>
          <w:szCs w:val="28"/>
        </w:rPr>
        <w:t>режимных моментах</w:t>
      </w:r>
    </w:p>
    <w:p w:rsidR="00BE3042" w:rsidRPr="00BE3042" w:rsidRDefault="00BF647B" w:rsidP="00BE3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3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042" w:rsidRPr="00BE3042">
        <w:rPr>
          <w:rFonts w:ascii="Times New Roman" w:hAnsi="Times New Roman" w:cs="Times New Roman"/>
          <w:sz w:val="28"/>
          <w:szCs w:val="28"/>
        </w:rPr>
        <w:t xml:space="preserve">НОД с использованием </w:t>
      </w:r>
      <w:proofErr w:type="spellStart"/>
      <w:r w:rsidR="00BE3042" w:rsidRPr="00BE3042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BE3042">
        <w:rPr>
          <w:rFonts w:ascii="Times New Roman" w:hAnsi="Times New Roman" w:cs="Times New Roman"/>
          <w:sz w:val="28"/>
          <w:szCs w:val="28"/>
        </w:rPr>
        <w:t>.</w:t>
      </w:r>
    </w:p>
    <w:p w:rsidR="00BE3042" w:rsidRPr="00BE3042" w:rsidRDefault="00BE3042" w:rsidP="00BE304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BF647B">
        <w:rPr>
          <w:sz w:val="28"/>
          <w:szCs w:val="28"/>
        </w:rPr>
        <w:t xml:space="preserve"> </w:t>
      </w:r>
      <w:r w:rsidRPr="00BE3042">
        <w:rPr>
          <w:rFonts w:ascii="Times New Roman" w:hAnsi="Times New Roman" w:cs="Times New Roman"/>
          <w:sz w:val="28"/>
          <w:szCs w:val="28"/>
        </w:rPr>
        <w:t>Проведение дидактических игр в режимных моментах</w:t>
      </w:r>
      <w:r w:rsidRPr="00BE3042">
        <w:rPr>
          <w:rFonts w:ascii="Times New Roman" w:hAnsi="Times New Roman" w:cs="Times New Roman"/>
          <w:bCs/>
          <w:color w:val="000000"/>
          <w:sz w:val="28"/>
          <w:szCs w:val="28"/>
        </w:rPr>
        <w:t>:  «Что лишнее», «</w:t>
      </w:r>
      <w:proofErr w:type="gramStart"/>
      <w:r w:rsidRPr="00BE3042">
        <w:rPr>
          <w:rFonts w:ascii="Times New Roman" w:hAnsi="Times New Roman" w:cs="Times New Roman"/>
          <w:bCs/>
          <w:color w:val="000000"/>
          <w:sz w:val="28"/>
          <w:szCs w:val="28"/>
        </w:rPr>
        <w:t>Во</w:t>
      </w:r>
      <w:proofErr w:type="gramEnd"/>
      <w:r w:rsidRPr="00BE3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саду ли, в огороде?», «Транспорт», «Обувь», «Буратино-путешественник»</w:t>
      </w:r>
      <w:r w:rsidRPr="00BE30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647B">
        <w:rPr>
          <w:rFonts w:ascii="Times New Roman" w:hAnsi="Times New Roman" w:cs="Times New Roman"/>
          <w:color w:val="000000"/>
          <w:sz w:val="28"/>
          <w:szCs w:val="28"/>
        </w:rPr>
        <w:t>"Сказочные герои"; " Знаю все профессии", «Посуда», «Фрукты»,</w:t>
      </w:r>
      <w:r w:rsidRPr="00BF647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Pr="00BF647B">
        <w:rPr>
          <w:rFonts w:ascii="Times New Roman" w:hAnsi="Times New Roman" w:cs="Times New Roman"/>
          <w:sz w:val="28"/>
          <w:szCs w:val="28"/>
        </w:rPr>
        <w:t>«Во саду</w:t>
      </w:r>
      <w:r w:rsidRPr="00336C54">
        <w:rPr>
          <w:rFonts w:ascii="Times New Roman" w:hAnsi="Times New Roman" w:cs="Times New Roman"/>
          <w:sz w:val="28"/>
          <w:szCs w:val="28"/>
        </w:rPr>
        <w:t xml:space="preserve"> ли, в огороде?»,  «Варим обед»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6C54">
        <w:rPr>
          <w:rFonts w:ascii="Times New Roman" w:hAnsi="Times New Roman" w:cs="Times New Roman"/>
          <w:sz w:val="28"/>
          <w:szCs w:val="28"/>
        </w:rPr>
        <w:t>«Найди маму»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36C54">
        <w:rPr>
          <w:rFonts w:ascii="Times New Roman" w:hAnsi="Times New Roman" w:cs="Times New Roman"/>
          <w:sz w:val="28"/>
          <w:szCs w:val="28"/>
        </w:rPr>
        <w:t xml:space="preserve"> « Назови одним словом»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6C54">
        <w:rPr>
          <w:rFonts w:ascii="Times New Roman" w:hAnsi="Times New Roman" w:cs="Times New Roman"/>
          <w:sz w:val="28"/>
          <w:szCs w:val="28"/>
        </w:rPr>
        <w:t xml:space="preserve"> «Когда это бывает?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6C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«Какое что бывает?»</w:t>
      </w:r>
    </w:p>
    <w:p w:rsidR="00BE3042" w:rsidRPr="00BE3042" w:rsidRDefault="00BE3042" w:rsidP="00BE3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Составление описательных рассказов в НОД.</w:t>
      </w:r>
    </w:p>
    <w:p w:rsidR="005654F5" w:rsidRDefault="00BE3042" w:rsidP="00F151DD">
      <w:pPr>
        <w:jc w:val="both"/>
        <w:rPr>
          <w:rFonts w:ascii="Times New Roman" w:hAnsi="Times New Roman" w:cs="Times New Roman"/>
          <w:sz w:val="28"/>
          <w:szCs w:val="28"/>
        </w:rPr>
      </w:pPr>
      <w:r w:rsidRPr="00BF647B">
        <w:rPr>
          <w:sz w:val="28"/>
          <w:szCs w:val="28"/>
        </w:rPr>
        <w:t>4.</w:t>
      </w:r>
      <w:r w:rsidR="00BF647B">
        <w:rPr>
          <w:sz w:val="28"/>
          <w:szCs w:val="28"/>
        </w:rPr>
        <w:t xml:space="preserve"> </w:t>
      </w:r>
      <w:r w:rsidR="00BF647B" w:rsidRPr="00BF647B">
        <w:rPr>
          <w:rFonts w:ascii="Times New Roman" w:hAnsi="Times New Roman" w:cs="Times New Roman"/>
          <w:sz w:val="28"/>
          <w:szCs w:val="28"/>
        </w:rPr>
        <w:t>Словесные речевые игры</w:t>
      </w:r>
    </w:p>
    <w:p w:rsidR="00BF647B" w:rsidRDefault="00BF647B" w:rsidP="00BF647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BF647B">
        <w:rPr>
          <w:rStyle w:val="c1"/>
          <w:color w:val="000000"/>
        </w:rPr>
        <w:t xml:space="preserve"> </w:t>
      </w:r>
      <w:r w:rsidRPr="00BF647B">
        <w:rPr>
          <w:rStyle w:val="c1"/>
          <w:color w:val="000000"/>
          <w:sz w:val="28"/>
          <w:szCs w:val="28"/>
        </w:rPr>
        <w:t>Театрализация сказок</w:t>
      </w:r>
      <w:r>
        <w:rPr>
          <w:rStyle w:val="c1"/>
          <w:color w:val="000000"/>
          <w:sz w:val="28"/>
          <w:szCs w:val="28"/>
        </w:rPr>
        <w:t xml:space="preserve"> с использованием </w:t>
      </w:r>
      <w:proofErr w:type="spellStart"/>
      <w:r>
        <w:rPr>
          <w:rStyle w:val="c1"/>
          <w:color w:val="000000"/>
          <w:sz w:val="28"/>
          <w:szCs w:val="28"/>
        </w:rPr>
        <w:t>фланелеграфа</w:t>
      </w:r>
      <w:proofErr w:type="spellEnd"/>
    </w:p>
    <w:p w:rsidR="00BF647B" w:rsidRDefault="00BF647B" w:rsidP="00BF6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1586C" w:rsidRDefault="00BF647B" w:rsidP="00B1586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</w:rPr>
        <w:t xml:space="preserve">6. </w:t>
      </w:r>
      <w:r>
        <w:rPr>
          <w:rStyle w:val="c1"/>
          <w:color w:val="000000"/>
          <w:sz w:val="28"/>
          <w:szCs w:val="28"/>
        </w:rPr>
        <w:t>С</w:t>
      </w:r>
      <w:r w:rsidR="00B1586C" w:rsidRPr="00BF647B">
        <w:rPr>
          <w:rStyle w:val="c1"/>
          <w:color w:val="000000"/>
          <w:sz w:val="28"/>
          <w:szCs w:val="28"/>
        </w:rPr>
        <w:t xml:space="preserve">лушание </w:t>
      </w:r>
      <w:proofErr w:type="spellStart"/>
      <w:r w:rsidR="00B1586C" w:rsidRPr="00BF647B">
        <w:rPr>
          <w:rStyle w:val="c1"/>
          <w:color w:val="000000"/>
          <w:sz w:val="28"/>
          <w:szCs w:val="28"/>
        </w:rPr>
        <w:t>аудисказок</w:t>
      </w:r>
      <w:proofErr w:type="spellEnd"/>
    </w:p>
    <w:p w:rsidR="00BF647B" w:rsidRDefault="003C420D" w:rsidP="00B1586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9883AF" wp14:editId="1300BA87">
            <wp:simplePos x="0" y="0"/>
            <wp:positionH relativeFrom="column">
              <wp:posOffset>3616325</wp:posOffset>
            </wp:positionH>
            <wp:positionV relativeFrom="paragraph">
              <wp:posOffset>104140</wp:posOffset>
            </wp:positionV>
            <wp:extent cx="2574290" cy="1931035"/>
            <wp:effectExtent l="321627" t="0" r="223838" b="33337"/>
            <wp:wrapSquare wrapText="bothSides"/>
            <wp:docPr id="1" name="Рисунок 1" descr="C:\Users\Shop\AppData\Local\Microsoft\Windows\INetCache\Content.Word\20190304_14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\AppData\Local\Microsoft\Windows\INetCache\Content.Word\20190304_14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4290" cy="1931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82F" w:rsidRPr="00011A79" w:rsidRDefault="0027682F" w:rsidP="00F15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2E">
        <w:rPr>
          <w:b/>
          <w:sz w:val="28"/>
          <w:szCs w:val="28"/>
        </w:rPr>
        <w:t xml:space="preserve"> </w:t>
      </w:r>
      <w:r w:rsidR="00F151DD" w:rsidRPr="00011A79">
        <w:rPr>
          <w:rFonts w:ascii="Times New Roman" w:hAnsi="Times New Roman" w:cs="Times New Roman"/>
          <w:b/>
          <w:sz w:val="28"/>
          <w:szCs w:val="28"/>
        </w:rPr>
        <w:t>4этап</w:t>
      </w:r>
      <w:r w:rsidR="00011A79" w:rsidRPr="00011A79">
        <w:rPr>
          <w:rFonts w:ascii="Times New Roman" w:hAnsi="Times New Roman" w:cs="Times New Roman"/>
          <w:b/>
          <w:sz w:val="28"/>
          <w:szCs w:val="28"/>
        </w:rPr>
        <w:t>. Заклю</w:t>
      </w:r>
      <w:r w:rsidR="00011A79">
        <w:rPr>
          <w:rFonts w:ascii="Times New Roman" w:hAnsi="Times New Roman" w:cs="Times New Roman"/>
          <w:b/>
          <w:sz w:val="28"/>
          <w:szCs w:val="28"/>
        </w:rPr>
        <w:t>ч</w:t>
      </w:r>
      <w:r w:rsidR="00011A79" w:rsidRPr="00011A79">
        <w:rPr>
          <w:rFonts w:ascii="Times New Roman" w:hAnsi="Times New Roman" w:cs="Times New Roman"/>
          <w:b/>
          <w:sz w:val="28"/>
          <w:szCs w:val="28"/>
        </w:rPr>
        <w:t>ительны</w:t>
      </w:r>
      <w:r w:rsidR="00011A79">
        <w:rPr>
          <w:rFonts w:ascii="Times New Roman" w:hAnsi="Times New Roman" w:cs="Times New Roman"/>
          <w:b/>
          <w:sz w:val="28"/>
          <w:szCs w:val="28"/>
        </w:rPr>
        <w:t>й.</w:t>
      </w:r>
    </w:p>
    <w:p w:rsidR="0027682F" w:rsidRDefault="0027682F" w:rsidP="002768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Папка-передвижка « Развитие связной речи в семье»</w:t>
      </w:r>
    </w:p>
    <w:p w:rsidR="0027682F" w:rsidRDefault="0027682F" w:rsidP="0027682F">
      <w:pPr>
        <w:rPr>
          <w:rFonts w:ascii="Times New Roman" w:hAnsi="Times New Roman" w:cs="Times New Roman"/>
          <w:sz w:val="28"/>
          <w:szCs w:val="28"/>
        </w:rPr>
      </w:pPr>
      <w:r w:rsidRPr="00BE3042">
        <w:rPr>
          <w:rFonts w:ascii="Arial" w:hAnsi="Arial" w:cs="Arial"/>
          <w:color w:val="333333"/>
          <w:sz w:val="42"/>
          <w:szCs w:val="42"/>
          <w:shd w:val="clear" w:color="auto" w:fill="FFFFFF"/>
        </w:rPr>
        <w:t xml:space="preserve"> </w:t>
      </w:r>
      <w:r w:rsidRPr="00BE3042">
        <w:rPr>
          <w:rFonts w:ascii="Times New Roman" w:hAnsi="Times New Roman" w:cs="Times New Roman"/>
          <w:sz w:val="28"/>
          <w:szCs w:val="28"/>
        </w:rPr>
        <w:t>Консультация для родителей «Разучивание стихотворений с помощью мнемотехники»</w:t>
      </w:r>
    </w:p>
    <w:p w:rsidR="0027682F" w:rsidRPr="00BE3042" w:rsidRDefault="0027682F" w:rsidP="00276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</w:t>
      </w:r>
      <w:r w:rsidR="003C420D">
        <w:rPr>
          <w:rFonts w:ascii="Times New Roman" w:hAnsi="Times New Roman" w:cs="Times New Roman"/>
          <w:sz w:val="28"/>
          <w:szCs w:val="28"/>
        </w:rPr>
        <w:t xml:space="preserve">Рисуем </w:t>
      </w:r>
      <w:proofErr w:type="spellStart"/>
      <w:r w:rsidR="003815B3">
        <w:rPr>
          <w:rFonts w:ascii="Times New Roman" w:hAnsi="Times New Roman" w:cs="Times New Roman"/>
          <w:sz w:val="28"/>
          <w:szCs w:val="28"/>
        </w:rPr>
        <w:t>ч</w:t>
      </w:r>
      <w:r w:rsidR="003C420D">
        <w:rPr>
          <w:rFonts w:ascii="Times New Roman" w:hAnsi="Times New Roman" w:cs="Times New Roman"/>
          <w:sz w:val="28"/>
          <w:szCs w:val="28"/>
        </w:rPr>
        <w:t>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151DD" w:rsidRPr="00BF647B" w:rsidRDefault="00F151DD" w:rsidP="00F151DD">
      <w:pPr>
        <w:jc w:val="both"/>
        <w:rPr>
          <w:rFonts w:ascii="Times New Roman" w:hAnsi="Times New Roman" w:cs="Times New Roman"/>
          <w:sz w:val="28"/>
          <w:szCs w:val="28"/>
        </w:rPr>
      </w:pPr>
      <w:r w:rsidRPr="00BF647B">
        <w:rPr>
          <w:rFonts w:ascii="Times New Roman" w:hAnsi="Times New Roman" w:cs="Times New Roman"/>
          <w:sz w:val="28"/>
          <w:szCs w:val="28"/>
        </w:rPr>
        <w:t>Презентация для родителей, выставка работ.</w:t>
      </w:r>
    </w:p>
    <w:p w:rsidR="00BC42EB" w:rsidRDefault="00BC42EB" w:rsidP="00BC42EB">
      <w:pPr>
        <w:rPr>
          <w:rFonts w:ascii="Times New Roman" w:hAnsi="Times New Roman" w:cs="Times New Roman"/>
        </w:rPr>
      </w:pPr>
    </w:p>
    <w:p w:rsidR="00BC42EB" w:rsidRDefault="00F85E2E" w:rsidP="00BC4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007A61" wp14:editId="13638A99">
            <wp:simplePos x="0" y="0"/>
            <wp:positionH relativeFrom="column">
              <wp:posOffset>3501390</wp:posOffset>
            </wp:positionH>
            <wp:positionV relativeFrom="paragraph">
              <wp:posOffset>271780</wp:posOffset>
            </wp:positionV>
            <wp:extent cx="2209800" cy="1657350"/>
            <wp:effectExtent l="190500" t="190500" r="190500" b="190500"/>
            <wp:wrapSquare wrapText="bothSides"/>
            <wp:docPr id="3" name="Рисунок 3" descr="C:\Users\Shop\Desktop\20190304_13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20190304_1358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980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2EB" w:rsidRDefault="00F85E2E" w:rsidP="00BC4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96D2540" wp14:editId="5B3ADCB1">
            <wp:simplePos x="0" y="0"/>
            <wp:positionH relativeFrom="column">
              <wp:posOffset>-260985</wp:posOffset>
            </wp:positionH>
            <wp:positionV relativeFrom="paragraph">
              <wp:posOffset>10795</wp:posOffset>
            </wp:positionV>
            <wp:extent cx="2066925" cy="1550035"/>
            <wp:effectExtent l="171450" t="171450" r="390525" b="354965"/>
            <wp:wrapSquare wrapText="bothSides"/>
            <wp:docPr id="2" name="Рисунок 2" descr="C:\Users\Shop\Desktop\20190304_13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p\Desktop\20190304_1358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66925" cy="1550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19F62B6" wp14:editId="4A9AA307">
            <wp:simplePos x="0" y="0"/>
            <wp:positionH relativeFrom="column">
              <wp:posOffset>1252855</wp:posOffset>
            </wp:positionH>
            <wp:positionV relativeFrom="paragraph">
              <wp:posOffset>689610</wp:posOffset>
            </wp:positionV>
            <wp:extent cx="2700020" cy="2025015"/>
            <wp:effectExtent l="0" t="5398" r="0" b="0"/>
            <wp:wrapSquare wrapText="bothSides"/>
            <wp:docPr id="4" name="Рисунок 4" descr="C:\Users\Shop\Desktop\20190304_13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p\Desktop\20190304_135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0020" cy="2025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2EB" w:rsidRDefault="003C420D" w:rsidP="00BC4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6F0165" w:rsidRPr="00BC42EB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Pr="00BC42EB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Pr="00BC42EB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F0165" w:rsidRDefault="006F0165" w:rsidP="007D583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sectPr w:rsidR="006F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22" w:rsidRDefault="00255422" w:rsidP="00BF647B">
      <w:pPr>
        <w:spacing w:after="0" w:line="240" w:lineRule="auto"/>
      </w:pPr>
      <w:r>
        <w:separator/>
      </w:r>
    </w:p>
  </w:endnote>
  <w:endnote w:type="continuationSeparator" w:id="0">
    <w:p w:rsidR="00255422" w:rsidRDefault="00255422" w:rsidP="00BF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22" w:rsidRDefault="00255422" w:rsidP="00BF647B">
      <w:pPr>
        <w:spacing w:after="0" w:line="240" w:lineRule="auto"/>
      </w:pPr>
      <w:r>
        <w:separator/>
      </w:r>
    </w:p>
  </w:footnote>
  <w:footnote w:type="continuationSeparator" w:id="0">
    <w:p w:rsidR="00255422" w:rsidRDefault="00255422" w:rsidP="00BF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C89"/>
    <w:multiLevelType w:val="hybridMultilevel"/>
    <w:tmpl w:val="B2B8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5E61"/>
    <w:multiLevelType w:val="hybridMultilevel"/>
    <w:tmpl w:val="C1AC5C16"/>
    <w:lvl w:ilvl="0" w:tplc="0FBAC0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74"/>
    <w:rsid w:val="00011A79"/>
    <w:rsid w:val="00053862"/>
    <w:rsid w:val="00060663"/>
    <w:rsid w:val="00071884"/>
    <w:rsid w:val="000D6C94"/>
    <w:rsid w:val="000E06E8"/>
    <w:rsid w:val="00103C2E"/>
    <w:rsid w:val="001207ED"/>
    <w:rsid w:val="00151903"/>
    <w:rsid w:val="00164706"/>
    <w:rsid w:val="001A7718"/>
    <w:rsid w:val="001B50AC"/>
    <w:rsid w:val="002119D8"/>
    <w:rsid w:val="00255422"/>
    <w:rsid w:val="0027682F"/>
    <w:rsid w:val="002D1F8A"/>
    <w:rsid w:val="002E5200"/>
    <w:rsid w:val="002F3920"/>
    <w:rsid w:val="003108BB"/>
    <w:rsid w:val="00336C54"/>
    <w:rsid w:val="00345925"/>
    <w:rsid w:val="003815B3"/>
    <w:rsid w:val="0039390C"/>
    <w:rsid w:val="003C420D"/>
    <w:rsid w:val="00405066"/>
    <w:rsid w:val="00484D87"/>
    <w:rsid w:val="004856A0"/>
    <w:rsid w:val="004F05E8"/>
    <w:rsid w:val="00506477"/>
    <w:rsid w:val="00514F80"/>
    <w:rsid w:val="00531CF6"/>
    <w:rsid w:val="0054257E"/>
    <w:rsid w:val="00550F3B"/>
    <w:rsid w:val="005654F5"/>
    <w:rsid w:val="00655B08"/>
    <w:rsid w:val="00693711"/>
    <w:rsid w:val="006F0165"/>
    <w:rsid w:val="0070249F"/>
    <w:rsid w:val="00745868"/>
    <w:rsid w:val="007B010F"/>
    <w:rsid w:val="007B2311"/>
    <w:rsid w:val="007B6B11"/>
    <w:rsid w:val="007C5529"/>
    <w:rsid w:val="007D5832"/>
    <w:rsid w:val="008552FE"/>
    <w:rsid w:val="008670F1"/>
    <w:rsid w:val="008D4DBD"/>
    <w:rsid w:val="00913EF2"/>
    <w:rsid w:val="009E436C"/>
    <w:rsid w:val="00A40430"/>
    <w:rsid w:val="00A61538"/>
    <w:rsid w:val="00B1586C"/>
    <w:rsid w:val="00B53033"/>
    <w:rsid w:val="00B707ED"/>
    <w:rsid w:val="00B728FF"/>
    <w:rsid w:val="00BA6113"/>
    <w:rsid w:val="00BC42EB"/>
    <w:rsid w:val="00BE3042"/>
    <w:rsid w:val="00BE335F"/>
    <w:rsid w:val="00BF647B"/>
    <w:rsid w:val="00C2324D"/>
    <w:rsid w:val="00C95920"/>
    <w:rsid w:val="00CF1EFB"/>
    <w:rsid w:val="00D32554"/>
    <w:rsid w:val="00D70FF3"/>
    <w:rsid w:val="00D7319E"/>
    <w:rsid w:val="00D97257"/>
    <w:rsid w:val="00D97FD5"/>
    <w:rsid w:val="00DF7574"/>
    <w:rsid w:val="00E43D69"/>
    <w:rsid w:val="00E84623"/>
    <w:rsid w:val="00EB2A0F"/>
    <w:rsid w:val="00EC4BA3"/>
    <w:rsid w:val="00F151DD"/>
    <w:rsid w:val="00F436B1"/>
    <w:rsid w:val="00F81F11"/>
    <w:rsid w:val="00F85E2E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1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108BB"/>
  </w:style>
  <w:style w:type="character" w:customStyle="1" w:styleId="c3">
    <w:name w:val="c3"/>
    <w:basedOn w:val="a0"/>
    <w:rsid w:val="003108BB"/>
  </w:style>
  <w:style w:type="character" w:customStyle="1" w:styleId="c32">
    <w:name w:val="c32"/>
    <w:basedOn w:val="a0"/>
    <w:rsid w:val="003108BB"/>
  </w:style>
  <w:style w:type="paragraph" w:styleId="a3">
    <w:name w:val="Normal (Web)"/>
    <w:basedOn w:val="a"/>
    <w:uiPriority w:val="99"/>
    <w:unhideWhenUsed/>
    <w:rsid w:val="007D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5832"/>
    <w:rPr>
      <w:i/>
      <w:iCs/>
    </w:rPr>
  </w:style>
  <w:style w:type="paragraph" w:styleId="a5">
    <w:name w:val="List Paragraph"/>
    <w:basedOn w:val="a"/>
    <w:uiPriority w:val="34"/>
    <w:qFormat/>
    <w:rsid w:val="006F0165"/>
    <w:pPr>
      <w:ind w:left="720"/>
      <w:contextualSpacing/>
    </w:pPr>
  </w:style>
  <w:style w:type="paragraph" w:customStyle="1" w:styleId="c0">
    <w:name w:val="c0"/>
    <w:basedOn w:val="a"/>
    <w:rsid w:val="00B1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586C"/>
  </w:style>
  <w:style w:type="paragraph" w:styleId="a6">
    <w:name w:val="header"/>
    <w:basedOn w:val="a"/>
    <w:link w:val="a7"/>
    <w:uiPriority w:val="99"/>
    <w:unhideWhenUsed/>
    <w:rsid w:val="00BF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47B"/>
  </w:style>
  <w:style w:type="paragraph" w:styleId="a8">
    <w:name w:val="footer"/>
    <w:basedOn w:val="a"/>
    <w:link w:val="a9"/>
    <w:uiPriority w:val="99"/>
    <w:unhideWhenUsed/>
    <w:rsid w:val="00BF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47B"/>
  </w:style>
  <w:style w:type="paragraph" w:styleId="aa">
    <w:name w:val="Balloon Text"/>
    <w:basedOn w:val="a"/>
    <w:link w:val="ab"/>
    <w:uiPriority w:val="99"/>
    <w:semiHidden/>
    <w:unhideWhenUsed/>
    <w:rsid w:val="0065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1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108BB"/>
  </w:style>
  <w:style w:type="character" w:customStyle="1" w:styleId="c3">
    <w:name w:val="c3"/>
    <w:basedOn w:val="a0"/>
    <w:rsid w:val="003108BB"/>
  </w:style>
  <w:style w:type="character" w:customStyle="1" w:styleId="c32">
    <w:name w:val="c32"/>
    <w:basedOn w:val="a0"/>
    <w:rsid w:val="003108BB"/>
  </w:style>
  <w:style w:type="paragraph" w:styleId="a3">
    <w:name w:val="Normal (Web)"/>
    <w:basedOn w:val="a"/>
    <w:uiPriority w:val="99"/>
    <w:unhideWhenUsed/>
    <w:rsid w:val="007D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5832"/>
    <w:rPr>
      <w:i/>
      <w:iCs/>
    </w:rPr>
  </w:style>
  <w:style w:type="paragraph" w:styleId="a5">
    <w:name w:val="List Paragraph"/>
    <w:basedOn w:val="a"/>
    <w:uiPriority w:val="34"/>
    <w:qFormat/>
    <w:rsid w:val="006F0165"/>
    <w:pPr>
      <w:ind w:left="720"/>
      <w:contextualSpacing/>
    </w:pPr>
  </w:style>
  <w:style w:type="paragraph" w:customStyle="1" w:styleId="c0">
    <w:name w:val="c0"/>
    <w:basedOn w:val="a"/>
    <w:rsid w:val="00B1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586C"/>
  </w:style>
  <w:style w:type="paragraph" w:styleId="a6">
    <w:name w:val="header"/>
    <w:basedOn w:val="a"/>
    <w:link w:val="a7"/>
    <w:uiPriority w:val="99"/>
    <w:unhideWhenUsed/>
    <w:rsid w:val="00BF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47B"/>
  </w:style>
  <w:style w:type="paragraph" w:styleId="a8">
    <w:name w:val="footer"/>
    <w:basedOn w:val="a"/>
    <w:link w:val="a9"/>
    <w:uiPriority w:val="99"/>
    <w:unhideWhenUsed/>
    <w:rsid w:val="00BF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47B"/>
  </w:style>
  <w:style w:type="paragraph" w:styleId="aa">
    <w:name w:val="Balloon Text"/>
    <w:basedOn w:val="a"/>
    <w:link w:val="ab"/>
    <w:uiPriority w:val="99"/>
    <w:semiHidden/>
    <w:unhideWhenUsed/>
    <w:rsid w:val="0065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2019-01-20T07:47:00Z</dcterms:created>
  <dcterms:modified xsi:type="dcterms:W3CDTF">2019-03-29T17:13:00Z</dcterms:modified>
</cp:coreProperties>
</file>